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Default="00497C78">
      <w:pPr>
        <w:rPr>
          <w:rFonts w:ascii="Arial" w:hAnsi="Arial" w:cs="Arial"/>
        </w:rPr>
      </w:pPr>
    </w:p>
    <w:p w14:paraId="171399D2" w14:textId="77777777" w:rsidR="00C659F6" w:rsidRDefault="00C659F6" w:rsidP="005D784C">
      <w:pPr>
        <w:rPr>
          <w:rFonts w:ascii="Arial" w:hAnsi="Arial" w:cs="Arial"/>
          <w:b/>
          <w:bCs/>
        </w:rPr>
      </w:pPr>
    </w:p>
    <w:p w14:paraId="5575E93A" w14:textId="77777777" w:rsidR="00606892" w:rsidRPr="00AD5940" w:rsidRDefault="00606892" w:rsidP="005D784C">
      <w:pPr>
        <w:rPr>
          <w:rFonts w:ascii="Arial" w:hAnsi="Arial" w:cs="Arial"/>
          <w:b/>
          <w:bCs/>
          <w:sz w:val="32"/>
          <w:szCs w:val="32"/>
        </w:rPr>
      </w:pPr>
    </w:p>
    <w:p w14:paraId="11E58566" w14:textId="45C2990A" w:rsidR="00C361F0" w:rsidRPr="00776527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663A5B33" w14:textId="67C99BC0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3C6907FE" w14:textId="61F2F66B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606892">
        <w:rPr>
          <w:rFonts w:ascii="Arial" w:hAnsi="Arial" w:cs="Arial"/>
          <w:spacing w:val="-2"/>
        </w:rPr>
        <w:t>next 6</w:t>
      </w:r>
      <w:r w:rsidRPr="00C659F6">
        <w:rPr>
          <w:rFonts w:ascii="Arial" w:hAnsi="Arial" w:cs="Arial"/>
          <w:spacing w:val="-2"/>
        </w:rPr>
        <w:t xml:space="preserve"> weeks</w:t>
      </w:r>
      <w:r w:rsidR="00841E3A">
        <w:rPr>
          <w:rFonts w:ascii="Arial" w:hAnsi="Arial" w:cs="Arial"/>
          <w:spacing w:val="-2"/>
        </w:rPr>
        <w:t>,</w:t>
      </w:r>
      <w:r w:rsidRPr="00C659F6">
        <w:rPr>
          <w:rFonts w:ascii="Arial" w:hAnsi="Arial" w:cs="Arial"/>
          <w:spacing w:val="-2"/>
        </w:rPr>
        <w:t xml:space="preserve"> we will be </w:t>
      </w:r>
      <w:r w:rsidR="00606892">
        <w:rPr>
          <w:rFonts w:ascii="Arial" w:hAnsi="Arial" w:cs="Arial"/>
          <w:spacing w:val="-2"/>
        </w:rPr>
        <w:t xml:space="preserve">focused on </w:t>
      </w:r>
      <w:r w:rsidR="00501281">
        <w:rPr>
          <w:rFonts w:ascii="Arial" w:hAnsi="Arial" w:cs="Arial"/>
          <w:spacing w:val="-2"/>
        </w:rPr>
        <w:t xml:space="preserve">6 </w:t>
      </w:r>
      <w:r w:rsidR="00606892">
        <w:rPr>
          <w:rFonts w:ascii="Arial" w:hAnsi="Arial" w:cs="Arial"/>
          <w:spacing w:val="-2"/>
        </w:rPr>
        <w:t xml:space="preserve">skill-related fitness components. </w:t>
      </w:r>
      <w:r w:rsidR="0058274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 will </w:t>
      </w:r>
      <w:r w:rsidR="00606892">
        <w:rPr>
          <w:rFonts w:ascii="Arial" w:hAnsi="Arial" w:cs="Arial"/>
        </w:rPr>
        <w:t>encourage students to embrace practice activities that may be challenging and help them recognize the joys of improving new skills</w:t>
      </w:r>
      <w:r>
        <w:rPr>
          <w:rFonts w:ascii="Arial" w:hAnsi="Arial" w:cs="Arial"/>
        </w:rPr>
        <w:t>.</w:t>
      </w:r>
      <w:r w:rsidR="00606892">
        <w:rPr>
          <w:rFonts w:ascii="Arial" w:hAnsi="Arial" w:cs="Arial"/>
        </w:rPr>
        <w:t xml:space="preserve"> We will also focus on </w:t>
      </w:r>
      <w:r w:rsidR="00501281">
        <w:rPr>
          <w:rFonts w:ascii="Arial" w:hAnsi="Arial" w:cs="Arial"/>
        </w:rPr>
        <w:t>self-awareness</w:t>
      </w:r>
      <w:r w:rsidR="00606892">
        <w:rPr>
          <w:rFonts w:ascii="Arial" w:hAnsi="Arial" w:cs="Arial"/>
        </w:rPr>
        <w:t xml:space="preserve"> as social and emotional learning targets.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46D303BD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Keep this page in a safe place. It’s a checklist of everything that you will need to complete during this </w:t>
      </w:r>
      <w:r w:rsidR="0060689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-week </w:t>
      </w:r>
      <w:r w:rsidR="00606892">
        <w:rPr>
          <w:rFonts w:ascii="Arial" w:hAnsi="Arial" w:cs="Arial"/>
        </w:rPr>
        <w:t>learning module</w:t>
      </w:r>
      <w:r w:rsidR="005837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82741">
        <w:rPr>
          <w:rFonts w:ascii="Arial" w:hAnsi="Arial" w:cs="Arial"/>
        </w:rPr>
        <w:t>I</w:t>
      </w:r>
      <w:r>
        <w:rPr>
          <w:rFonts w:ascii="Arial" w:hAnsi="Arial" w:cs="Arial"/>
        </w:rPr>
        <w:t>f there</w:t>
      </w:r>
      <w:r w:rsidR="005837A3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a time when you need a copy of our learning materials, visit </w:t>
      </w:r>
      <w:hyperlink r:id="rId6" w:history="1">
        <w:r w:rsidRPr="003E4E15">
          <w:rPr>
            <w:rStyle w:val="Hyperlink"/>
            <w:rFonts w:ascii="Arial" w:hAnsi="Arial" w:cs="Arial"/>
          </w:rPr>
          <w:t>www.OPENPhysEd.org/penow</w:t>
        </w:r>
      </w:hyperlink>
      <w:r>
        <w:rPr>
          <w:rFonts w:ascii="Arial" w:hAnsi="Arial" w:cs="Arial"/>
        </w:rPr>
        <w:t xml:space="preserve"> to download </w:t>
      </w:r>
      <w:r w:rsidR="00582741">
        <w:rPr>
          <w:rFonts w:ascii="Arial" w:hAnsi="Arial" w:cs="Arial"/>
        </w:rPr>
        <w:t>documents</w:t>
      </w:r>
      <w:r>
        <w:rPr>
          <w:rFonts w:ascii="Arial" w:hAnsi="Arial" w:cs="Arial"/>
        </w:rPr>
        <w:t xml:space="preserve"> and watch video demonstrations of the activities in </w:t>
      </w:r>
      <w:r w:rsidR="00606892">
        <w:rPr>
          <w:rFonts w:ascii="Arial" w:hAnsi="Arial" w:cs="Arial"/>
        </w:rPr>
        <w:t>this module</w:t>
      </w:r>
      <w:r>
        <w:rPr>
          <w:rFonts w:ascii="Arial" w:hAnsi="Arial" w:cs="Arial"/>
        </w:rPr>
        <w:t>.</w:t>
      </w:r>
    </w:p>
    <w:p w14:paraId="3D245311" w14:textId="35937BA2" w:rsidR="00C361F0" w:rsidRPr="00C659F6" w:rsidRDefault="00C361F0" w:rsidP="005D784C">
      <w:pPr>
        <w:rPr>
          <w:rFonts w:ascii="Arial" w:hAnsi="Arial" w:cs="Arial"/>
          <w:sz w:val="12"/>
          <w:szCs w:val="12"/>
        </w:rPr>
      </w:pPr>
    </w:p>
    <w:p w14:paraId="75FAC220" w14:textId="63A2DFD0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>Thank you for being physical</w:t>
      </w:r>
      <w:r w:rsidR="00660084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active every day</w:t>
      </w:r>
      <w:r w:rsidR="00776527">
        <w:rPr>
          <w:rFonts w:ascii="Arial" w:hAnsi="Arial" w:cs="Arial"/>
        </w:rPr>
        <w:t>.</w:t>
      </w:r>
    </w:p>
    <w:p w14:paraId="7772596B" w14:textId="0430E2F2" w:rsidR="00C361F0" w:rsidRDefault="00C361F0" w:rsidP="005D784C">
      <w:pPr>
        <w:rPr>
          <w:rFonts w:ascii="Arial" w:hAnsi="Arial" w:cs="Arial"/>
          <w:b/>
          <w:bCs/>
          <w:i/>
          <w:iCs/>
        </w:rPr>
      </w:pPr>
      <w:r w:rsidRPr="00776527">
        <w:rPr>
          <w:rFonts w:ascii="Arial" w:hAnsi="Arial" w:cs="Arial"/>
          <w:b/>
          <w:bCs/>
          <w:i/>
          <w:iCs/>
        </w:rPr>
        <w:t>Go Be Great!</w:t>
      </w:r>
    </w:p>
    <w:p w14:paraId="27B9A4B2" w14:textId="77777777" w:rsidR="00582741" w:rsidRPr="00582741" w:rsidRDefault="00582741" w:rsidP="005D784C">
      <w:pPr>
        <w:rPr>
          <w:rFonts w:ascii="Arial" w:hAnsi="Arial" w:cs="Arial"/>
          <w:b/>
          <w:bCs/>
          <w:i/>
          <w:iCs/>
          <w:sz w:val="13"/>
          <w:szCs w:val="13"/>
        </w:rPr>
      </w:pPr>
    </w:p>
    <w:p w14:paraId="559FAFAC" w14:textId="13FC215C" w:rsidR="00C361F0" w:rsidRPr="00582741" w:rsidRDefault="00606892" w:rsidP="005827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Grades </w:t>
      </w:r>
      <w:r w:rsidR="0050128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501281">
        <w:rPr>
          <w:rFonts w:ascii="Arial" w:hAnsi="Arial" w:cs="Arial"/>
          <w:b/>
          <w:bCs/>
        </w:rPr>
        <w:t>5</w:t>
      </w:r>
      <w:r w:rsidR="005837A3">
        <w:rPr>
          <w:rFonts w:ascii="Arial" w:hAnsi="Arial" w:cs="Arial"/>
          <w:b/>
          <w:bCs/>
        </w:rPr>
        <w:t xml:space="preserve"> </w:t>
      </w:r>
      <w:r w:rsidR="00C361F0" w:rsidRPr="00776527">
        <w:rPr>
          <w:rFonts w:ascii="Arial" w:hAnsi="Arial" w:cs="Arial"/>
          <w:b/>
          <w:bCs/>
        </w:rPr>
        <w:t>Physical Education Checklist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80"/>
      </w:tblGrid>
      <w:tr w:rsidR="00C361F0" w14:paraId="65C85D4F" w14:textId="77777777" w:rsidTr="00582741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8112BC2" w14:textId="0B75CDE1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</w:p>
        </w:tc>
      </w:tr>
      <w:tr w:rsidR="00C361F0" w14:paraId="36A9DFAF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837A3" w14:paraId="44E1E690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E7F" w14:textId="77777777" w:rsidR="005837A3" w:rsidRDefault="005837A3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20E" w14:textId="786B11C0" w:rsidR="005837A3" w:rsidRDefault="00501281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Agility Challenges outlined in the Personal Growth Guide.</w:t>
            </w:r>
          </w:p>
        </w:tc>
      </w:tr>
      <w:tr w:rsidR="00C361F0" w14:paraId="46EA9452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26F" w14:textId="73CC19AD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</w:t>
            </w:r>
            <w:r w:rsidR="00606892">
              <w:rPr>
                <w:rFonts w:ascii="Arial" w:hAnsi="Arial" w:cs="Arial"/>
              </w:rPr>
              <w:t xml:space="preserve"> of daily activity</w:t>
            </w:r>
            <w:r>
              <w:rPr>
                <w:rFonts w:ascii="Arial" w:hAnsi="Arial" w:cs="Arial"/>
              </w:rPr>
              <w:t>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C361F0" w14:paraId="63177137" w14:textId="77777777" w:rsidTr="0058274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613725E" w14:textId="3D671B42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</w:p>
        </w:tc>
      </w:tr>
      <w:tr w:rsidR="00A61BD0" w14:paraId="78262E49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A61BD0" w:rsidRDefault="00A61BD0" w:rsidP="00A61B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177E" w14:textId="1A9C9A4D" w:rsidR="00A61BD0" w:rsidRDefault="00A61BD0" w:rsidP="00A61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01281" w14:paraId="7776450B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C303" w14:textId="5BB3C440" w:rsidR="00501281" w:rsidRDefault="00501281" w:rsidP="00501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Balance Challenges outlined in the Personal Growth Guide.</w:t>
            </w:r>
          </w:p>
        </w:tc>
      </w:tr>
      <w:tr w:rsidR="00501281" w14:paraId="70799E93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DEA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CC8A" w14:textId="20316CAA" w:rsidR="00501281" w:rsidRDefault="00501281" w:rsidP="00501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 of daily activity).</w:t>
            </w:r>
          </w:p>
        </w:tc>
      </w:tr>
      <w:tr w:rsidR="00501281" w14:paraId="7572289A" w14:textId="77777777" w:rsidTr="0058274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4C56272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35E5867" w14:textId="09A17C65" w:rsidR="00501281" w:rsidRPr="00776527" w:rsidRDefault="00501281" w:rsidP="00501281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</w:p>
        </w:tc>
      </w:tr>
      <w:tr w:rsidR="00501281" w14:paraId="3AF9DAAD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C21" w14:textId="3E32C9F5" w:rsidR="00501281" w:rsidRDefault="00501281" w:rsidP="00501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01281" w14:paraId="08B9DF0E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D33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DBE" w14:textId="28432F96" w:rsidR="00501281" w:rsidRPr="00C659F6" w:rsidRDefault="00501281" w:rsidP="0050128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Complete Coordination Challenges outlined in the Personal Growth Guide.</w:t>
            </w:r>
          </w:p>
        </w:tc>
      </w:tr>
      <w:tr w:rsidR="00501281" w14:paraId="74AE511B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A2E" w14:textId="0A0D6A72" w:rsidR="00501281" w:rsidRDefault="00501281" w:rsidP="00501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 of daily activity).</w:t>
            </w:r>
          </w:p>
        </w:tc>
      </w:tr>
      <w:tr w:rsidR="00501281" w14:paraId="4C6B6D13" w14:textId="77777777" w:rsidTr="0058274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AC8CFEE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4DDCF6E" w14:textId="5C2FCFD2" w:rsidR="00501281" w:rsidRDefault="00501281" w:rsidP="00501281">
            <w:pPr>
              <w:jc w:val="center"/>
              <w:rPr>
                <w:rFonts w:ascii="Arial" w:hAnsi="Arial" w:cs="Arial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</w:p>
        </w:tc>
      </w:tr>
      <w:tr w:rsidR="00501281" w14:paraId="366DC420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E1E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256" w14:textId="2C09D306" w:rsidR="00501281" w:rsidRPr="00776527" w:rsidRDefault="00501281" w:rsidP="0050128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01281" w14:paraId="11B53239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17D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601D" w14:textId="44651B0D" w:rsidR="00501281" w:rsidRDefault="00501281" w:rsidP="00501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Power Challenges outlined in the Personal Growth Guide.</w:t>
            </w:r>
          </w:p>
        </w:tc>
      </w:tr>
      <w:tr w:rsidR="00501281" w14:paraId="6D5B75BE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3AA3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5EE6" w14:textId="68C0F235" w:rsidR="00501281" w:rsidRDefault="00501281" w:rsidP="00501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 of daily activity).</w:t>
            </w:r>
          </w:p>
        </w:tc>
      </w:tr>
      <w:tr w:rsidR="00501281" w14:paraId="1A743DB7" w14:textId="77777777" w:rsidTr="0058274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A57E90A" w14:textId="77777777" w:rsidR="00501281" w:rsidRDefault="00501281" w:rsidP="00501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993E991" w14:textId="2DB9A8E5" w:rsidR="00501281" w:rsidRDefault="00501281" w:rsidP="00501281">
            <w:pPr>
              <w:jc w:val="center"/>
              <w:rPr>
                <w:rFonts w:ascii="Arial" w:hAnsi="Arial" w:cs="Arial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</w:p>
        </w:tc>
      </w:tr>
      <w:tr w:rsidR="00501281" w14:paraId="31523EFD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C00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30DD" w14:textId="3B474C4C" w:rsidR="00501281" w:rsidRPr="00776527" w:rsidRDefault="00501281" w:rsidP="0050128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01281" w14:paraId="169EDE51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533E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5F25" w14:textId="04AFE5FA" w:rsidR="00501281" w:rsidRPr="00501281" w:rsidRDefault="00501281" w:rsidP="00501281">
            <w:pPr>
              <w:rPr>
                <w:rFonts w:ascii="Arial" w:hAnsi="Arial" w:cs="Arial"/>
                <w:spacing w:val="-4"/>
              </w:rPr>
            </w:pPr>
            <w:r w:rsidRPr="00501281">
              <w:rPr>
                <w:rFonts w:ascii="Arial" w:hAnsi="Arial" w:cs="Arial"/>
                <w:spacing w:val="-4"/>
              </w:rPr>
              <w:t>Complete Reaction Time Challenges outlined in the Personal Growth Guide.</w:t>
            </w:r>
          </w:p>
        </w:tc>
      </w:tr>
      <w:tr w:rsidR="00501281" w14:paraId="19B262BD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568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D1C" w14:textId="6B82B388" w:rsidR="00501281" w:rsidRDefault="00501281" w:rsidP="00501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 of daily activity).</w:t>
            </w:r>
          </w:p>
        </w:tc>
      </w:tr>
      <w:tr w:rsidR="00501281" w14:paraId="2135C5FE" w14:textId="77777777" w:rsidTr="0058274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F0B86C3" w14:textId="77777777" w:rsidR="00501281" w:rsidRDefault="00501281" w:rsidP="005012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83DAD7F" w14:textId="59951F97" w:rsidR="00501281" w:rsidRDefault="00501281" w:rsidP="00501281">
            <w:pPr>
              <w:jc w:val="center"/>
              <w:rPr>
                <w:rFonts w:ascii="Arial" w:hAnsi="Arial" w:cs="Arial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501281" w14:paraId="3FB53CA6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9D2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AD5" w14:textId="26E47C08" w:rsidR="00501281" w:rsidRPr="00776527" w:rsidRDefault="00501281" w:rsidP="0050128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01281" w14:paraId="15A808E4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76F3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318" w14:textId="6B16699B" w:rsidR="00501281" w:rsidRDefault="00501281" w:rsidP="00501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Speed Challenges outlined in the Personal Growth Guide.</w:t>
            </w:r>
          </w:p>
        </w:tc>
      </w:tr>
      <w:tr w:rsidR="00501281" w14:paraId="56F9E3BD" w14:textId="77777777" w:rsidTr="00A61BD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F891" w14:textId="77777777" w:rsidR="00501281" w:rsidRDefault="00501281" w:rsidP="00501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7F43" w14:textId="4BA29E8E" w:rsidR="00501281" w:rsidRDefault="00501281" w:rsidP="00501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(60 minutes of daily activity).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606892">
      <w:headerReference w:type="default" r:id="rId7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41D22" w14:textId="77777777" w:rsidR="008F3D40" w:rsidRDefault="008F3D40" w:rsidP="005D784C">
      <w:r>
        <w:separator/>
      </w:r>
    </w:p>
  </w:endnote>
  <w:endnote w:type="continuationSeparator" w:id="0">
    <w:p w14:paraId="0856F15D" w14:textId="77777777" w:rsidR="008F3D40" w:rsidRDefault="008F3D40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43F5E" w14:textId="77777777" w:rsidR="008F3D40" w:rsidRDefault="008F3D40" w:rsidP="005D784C">
      <w:r>
        <w:separator/>
      </w:r>
    </w:p>
  </w:footnote>
  <w:footnote w:type="continuationSeparator" w:id="0">
    <w:p w14:paraId="18661230" w14:textId="77777777" w:rsidR="008F3D40" w:rsidRDefault="008F3D40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1952D3CD" w:rsidR="005D784C" w:rsidRDefault="006068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942AA1" wp14:editId="647C1659">
          <wp:simplePos x="0" y="0"/>
          <wp:positionH relativeFrom="margin">
            <wp:posOffset>-371475</wp:posOffset>
          </wp:positionH>
          <wp:positionV relativeFrom="margin">
            <wp:posOffset>-655320</wp:posOffset>
          </wp:positionV>
          <wp:extent cx="6677938" cy="9074841"/>
          <wp:effectExtent l="0" t="0" r="254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7938" cy="9074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3A607D"/>
    <w:rsid w:val="00497C78"/>
    <w:rsid w:val="004B68D4"/>
    <w:rsid w:val="00501281"/>
    <w:rsid w:val="00582741"/>
    <w:rsid w:val="005837A3"/>
    <w:rsid w:val="005D784C"/>
    <w:rsid w:val="00601FFD"/>
    <w:rsid w:val="00606892"/>
    <w:rsid w:val="00660084"/>
    <w:rsid w:val="00755718"/>
    <w:rsid w:val="00776527"/>
    <w:rsid w:val="007F7352"/>
    <w:rsid w:val="00841E3A"/>
    <w:rsid w:val="008F3D40"/>
    <w:rsid w:val="00A10E9E"/>
    <w:rsid w:val="00A61BD0"/>
    <w:rsid w:val="00AD5940"/>
    <w:rsid w:val="00B452A8"/>
    <w:rsid w:val="00C361F0"/>
    <w:rsid w:val="00C50058"/>
    <w:rsid w:val="00C659F6"/>
    <w:rsid w:val="00EE7869"/>
    <w:rsid w:val="00F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PhysEd.org/peno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dcterms:created xsi:type="dcterms:W3CDTF">2020-08-02T03:50:00Z</dcterms:created>
  <dcterms:modified xsi:type="dcterms:W3CDTF">2020-11-17T10:04:00Z</dcterms:modified>
</cp:coreProperties>
</file>